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9E" w:rsidRDefault="000F608E">
      <w:r>
        <w:t>Неделя математики (25.02-03.03)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93"/>
        <w:gridCol w:w="1552"/>
        <w:gridCol w:w="1552"/>
        <w:gridCol w:w="1507"/>
        <w:gridCol w:w="1950"/>
      </w:tblGrid>
      <w:tr w:rsidR="000F608E" w:rsidTr="000F608E">
        <w:tc>
          <w:tcPr>
            <w:tcW w:w="817" w:type="dxa"/>
          </w:tcPr>
          <w:p w:rsidR="000F608E" w:rsidRDefault="000F608E" w:rsidP="000F608E">
            <w:pPr>
              <w:jc w:val="center"/>
            </w:pPr>
            <w:r>
              <w:t>Дата</w:t>
            </w:r>
          </w:p>
        </w:tc>
        <w:tc>
          <w:tcPr>
            <w:tcW w:w="2193" w:type="dxa"/>
          </w:tcPr>
          <w:p w:rsidR="000F608E" w:rsidRDefault="000F608E" w:rsidP="000F608E">
            <w:pPr>
              <w:jc w:val="center"/>
            </w:pPr>
            <w:r>
              <w:t>Мероприятие в рамках предметной недели</w:t>
            </w:r>
          </w:p>
        </w:tc>
        <w:tc>
          <w:tcPr>
            <w:tcW w:w="1552" w:type="dxa"/>
          </w:tcPr>
          <w:p w:rsidR="000F608E" w:rsidRDefault="000F608E" w:rsidP="000F608E">
            <w:pPr>
              <w:jc w:val="center"/>
            </w:pPr>
            <w:r>
              <w:t>Время проведения</w:t>
            </w:r>
          </w:p>
        </w:tc>
        <w:tc>
          <w:tcPr>
            <w:tcW w:w="1552" w:type="dxa"/>
          </w:tcPr>
          <w:p w:rsidR="000F608E" w:rsidRDefault="000F608E" w:rsidP="000F608E">
            <w:pPr>
              <w:jc w:val="center"/>
            </w:pPr>
            <w:r>
              <w:t>Место проведения</w:t>
            </w:r>
          </w:p>
        </w:tc>
        <w:tc>
          <w:tcPr>
            <w:tcW w:w="1507" w:type="dxa"/>
          </w:tcPr>
          <w:p w:rsidR="000F608E" w:rsidRDefault="000F608E" w:rsidP="000F608E">
            <w:pPr>
              <w:jc w:val="center"/>
            </w:pPr>
            <w:r>
              <w:t>Участники (класс)</w:t>
            </w:r>
          </w:p>
        </w:tc>
        <w:tc>
          <w:tcPr>
            <w:tcW w:w="1950" w:type="dxa"/>
          </w:tcPr>
          <w:p w:rsidR="000F608E" w:rsidRDefault="000F608E" w:rsidP="000F608E">
            <w:pPr>
              <w:jc w:val="center"/>
            </w:pPr>
            <w:r>
              <w:t>Ответственный</w:t>
            </w:r>
          </w:p>
        </w:tc>
      </w:tr>
      <w:tr w:rsidR="000F608E" w:rsidTr="000F608E">
        <w:tc>
          <w:tcPr>
            <w:tcW w:w="817" w:type="dxa"/>
          </w:tcPr>
          <w:p w:rsidR="000F608E" w:rsidRDefault="000F608E">
            <w:r>
              <w:t>26.02</w:t>
            </w:r>
          </w:p>
        </w:tc>
        <w:tc>
          <w:tcPr>
            <w:tcW w:w="2193" w:type="dxa"/>
          </w:tcPr>
          <w:p w:rsidR="000F608E" w:rsidRDefault="000F608E">
            <w:r>
              <w:t>«Математическая мозаика»</w:t>
            </w:r>
          </w:p>
        </w:tc>
        <w:tc>
          <w:tcPr>
            <w:tcW w:w="1552" w:type="dxa"/>
          </w:tcPr>
          <w:p w:rsidR="000F608E" w:rsidRDefault="000F608E">
            <w:r>
              <w:t>6 урок</w:t>
            </w:r>
          </w:p>
        </w:tc>
        <w:tc>
          <w:tcPr>
            <w:tcW w:w="1552" w:type="dxa"/>
          </w:tcPr>
          <w:p w:rsidR="000F608E" w:rsidRDefault="000F608E">
            <w:r>
              <w:t>47 кабинет</w:t>
            </w:r>
          </w:p>
        </w:tc>
        <w:tc>
          <w:tcPr>
            <w:tcW w:w="1507" w:type="dxa"/>
          </w:tcPr>
          <w:p w:rsidR="000F608E" w:rsidRDefault="000F608E">
            <w:r>
              <w:t>9 классы</w:t>
            </w:r>
          </w:p>
        </w:tc>
        <w:tc>
          <w:tcPr>
            <w:tcW w:w="1950" w:type="dxa"/>
          </w:tcPr>
          <w:p w:rsidR="000F608E" w:rsidRDefault="000F608E">
            <w:proofErr w:type="spellStart"/>
            <w:r>
              <w:t>Гайворонская</w:t>
            </w:r>
            <w:proofErr w:type="spellEnd"/>
            <w:r>
              <w:t xml:space="preserve"> М.В.</w:t>
            </w:r>
          </w:p>
        </w:tc>
      </w:tr>
      <w:tr w:rsidR="000F608E" w:rsidTr="000F608E">
        <w:tc>
          <w:tcPr>
            <w:tcW w:w="817" w:type="dxa"/>
          </w:tcPr>
          <w:p w:rsidR="000F608E" w:rsidRDefault="000F608E">
            <w:r>
              <w:t>27.02</w:t>
            </w:r>
          </w:p>
        </w:tc>
        <w:tc>
          <w:tcPr>
            <w:tcW w:w="2193" w:type="dxa"/>
          </w:tcPr>
          <w:p w:rsidR="000F608E" w:rsidRDefault="000F608E">
            <w:r>
              <w:t>«Клуб весёлых математиков»</w:t>
            </w:r>
          </w:p>
        </w:tc>
        <w:tc>
          <w:tcPr>
            <w:tcW w:w="1552" w:type="dxa"/>
          </w:tcPr>
          <w:p w:rsidR="000F608E" w:rsidRDefault="000F608E">
            <w:r>
              <w:t>6 урок</w:t>
            </w:r>
          </w:p>
        </w:tc>
        <w:tc>
          <w:tcPr>
            <w:tcW w:w="1552" w:type="dxa"/>
          </w:tcPr>
          <w:p w:rsidR="000F608E" w:rsidRDefault="000F608E">
            <w:r>
              <w:t>Актовый зал?</w:t>
            </w:r>
          </w:p>
        </w:tc>
        <w:tc>
          <w:tcPr>
            <w:tcW w:w="1507" w:type="dxa"/>
          </w:tcPr>
          <w:p w:rsidR="000F608E" w:rsidRDefault="000F608E">
            <w:r>
              <w:t>7 классы</w:t>
            </w:r>
          </w:p>
        </w:tc>
        <w:tc>
          <w:tcPr>
            <w:tcW w:w="1950" w:type="dxa"/>
          </w:tcPr>
          <w:p w:rsidR="000F608E" w:rsidRDefault="000F608E">
            <w:r>
              <w:t>Вилкова Л.М.</w:t>
            </w:r>
          </w:p>
          <w:p w:rsidR="000F608E" w:rsidRDefault="000F608E">
            <w:r>
              <w:t>Беляева Т.В.</w:t>
            </w:r>
          </w:p>
        </w:tc>
      </w:tr>
      <w:tr w:rsidR="000F608E" w:rsidTr="000F608E">
        <w:tc>
          <w:tcPr>
            <w:tcW w:w="817" w:type="dxa"/>
          </w:tcPr>
          <w:p w:rsidR="000F608E" w:rsidRDefault="000F608E">
            <w:r>
              <w:t>28.02</w:t>
            </w:r>
          </w:p>
        </w:tc>
        <w:tc>
          <w:tcPr>
            <w:tcW w:w="2193" w:type="dxa"/>
          </w:tcPr>
          <w:p w:rsidR="000F608E" w:rsidRDefault="000F608E" w:rsidP="000F608E">
            <w:r>
              <w:t>«Эстафета»</w:t>
            </w:r>
          </w:p>
        </w:tc>
        <w:tc>
          <w:tcPr>
            <w:tcW w:w="1552" w:type="dxa"/>
          </w:tcPr>
          <w:p w:rsidR="000F608E" w:rsidRDefault="000F608E">
            <w:r>
              <w:t>7 урок</w:t>
            </w:r>
          </w:p>
        </w:tc>
        <w:tc>
          <w:tcPr>
            <w:tcW w:w="1552" w:type="dxa"/>
          </w:tcPr>
          <w:p w:rsidR="000F608E" w:rsidRDefault="000F608E">
            <w:r>
              <w:t>Третий этаж (кабинеты)</w:t>
            </w:r>
          </w:p>
        </w:tc>
        <w:tc>
          <w:tcPr>
            <w:tcW w:w="1507" w:type="dxa"/>
          </w:tcPr>
          <w:p w:rsidR="000F608E" w:rsidRDefault="000F608E">
            <w:r>
              <w:t>5-6 классы</w:t>
            </w:r>
          </w:p>
        </w:tc>
        <w:tc>
          <w:tcPr>
            <w:tcW w:w="1950" w:type="dxa"/>
          </w:tcPr>
          <w:p w:rsidR="000F608E" w:rsidRDefault="000F608E">
            <w:r>
              <w:t>Вилкова</w:t>
            </w:r>
            <w:r>
              <w:t xml:space="preserve"> А.А.</w:t>
            </w:r>
          </w:p>
          <w:p w:rsidR="000F608E" w:rsidRDefault="000F608E">
            <w:r>
              <w:t>Архипова Н.И.</w:t>
            </w:r>
          </w:p>
        </w:tc>
      </w:tr>
      <w:tr w:rsidR="000F608E" w:rsidTr="000F608E">
        <w:tc>
          <w:tcPr>
            <w:tcW w:w="817" w:type="dxa"/>
          </w:tcPr>
          <w:p w:rsidR="000F608E" w:rsidRDefault="000F608E">
            <w:r>
              <w:t>01.03</w:t>
            </w:r>
          </w:p>
        </w:tc>
        <w:tc>
          <w:tcPr>
            <w:tcW w:w="2193" w:type="dxa"/>
          </w:tcPr>
          <w:p w:rsidR="000F608E" w:rsidRDefault="000F608E">
            <w:r>
              <w:t>«Своя игра»</w:t>
            </w:r>
          </w:p>
        </w:tc>
        <w:tc>
          <w:tcPr>
            <w:tcW w:w="1552" w:type="dxa"/>
          </w:tcPr>
          <w:p w:rsidR="000F608E" w:rsidRDefault="000F608E">
            <w:r>
              <w:t>6 урок</w:t>
            </w:r>
          </w:p>
        </w:tc>
        <w:tc>
          <w:tcPr>
            <w:tcW w:w="1552" w:type="dxa"/>
          </w:tcPr>
          <w:p w:rsidR="000F608E" w:rsidRDefault="000F608E">
            <w:r>
              <w:t>Четвёртый этаж (</w:t>
            </w:r>
            <w:proofErr w:type="spellStart"/>
            <w:r>
              <w:t>рекриация</w:t>
            </w:r>
            <w:proofErr w:type="spellEnd"/>
            <w:r>
              <w:t>)</w:t>
            </w:r>
          </w:p>
        </w:tc>
        <w:tc>
          <w:tcPr>
            <w:tcW w:w="1507" w:type="dxa"/>
          </w:tcPr>
          <w:p w:rsidR="000F608E" w:rsidRDefault="000F608E">
            <w:r>
              <w:t>8 классы</w:t>
            </w:r>
          </w:p>
        </w:tc>
        <w:tc>
          <w:tcPr>
            <w:tcW w:w="1950" w:type="dxa"/>
          </w:tcPr>
          <w:p w:rsidR="000F608E" w:rsidRDefault="000F608E">
            <w:r>
              <w:t>Вилкова А.А.</w:t>
            </w:r>
          </w:p>
          <w:p w:rsidR="000F608E" w:rsidRDefault="000F608E">
            <w:proofErr w:type="spellStart"/>
            <w:r>
              <w:t>Гайворонская</w:t>
            </w:r>
            <w:proofErr w:type="spellEnd"/>
            <w:r>
              <w:t xml:space="preserve"> М.В.</w:t>
            </w:r>
          </w:p>
        </w:tc>
      </w:tr>
    </w:tbl>
    <w:p w:rsidR="000F608E" w:rsidRDefault="000F608E"/>
    <w:sectPr w:rsidR="000F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8E"/>
    <w:rsid w:val="000F608E"/>
    <w:rsid w:val="002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2013-02-14T05:58:00Z</dcterms:created>
  <dcterms:modified xsi:type="dcterms:W3CDTF">2013-02-14T06:09:00Z</dcterms:modified>
</cp:coreProperties>
</file>